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392" w:rsidRDefault="00831C40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202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2-2023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대한핸드볼협회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매거진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제작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업체</w:t>
      </w:r>
    </w:p>
    <w:p w:rsidR="00955392" w:rsidRDefault="00831C40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선정을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위한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831C40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</w:t>
      </w:r>
      <w:r>
        <w:rPr>
          <w:rFonts w:ascii="맑은 고딕" w:eastAsia="맑은 고딕" w:hAnsi="맑은 고딕" w:cs="Times New Roman" w:hint="eastAsia"/>
          <w:sz w:val="24"/>
          <w:szCs w:val="24"/>
        </w:rPr>
        <w:t>21. 12. 1</w:t>
      </w:r>
      <w:r>
        <w:rPr>
          <w:rFonts w:ascii="맑은 고딕" w:eastAsia="맑은 고딕" w:hAnsi="맑은 고딕" w:cs="Times New Roman" w:hint="eastAsia"/>
          <w:sz w:val="24"/>
          <w:szCs w:val="24"/>
        </w:rPr>
        <w:t>3</w:t>
      </w:r>
    </w:p>
    <w:p w:rsidR="00955392" w:rsidRDefault="00831C40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831C40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1.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사업개요</w:t>
      </w:r>
    </w:p>
    <w:p w:rsidR="00955392" w:rsidRDefault="00831C40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대한핸드볼협회가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저변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확대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및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일반인의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관심을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증대하기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위해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제작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중인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격월지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‘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핸드볼코리아</w:t>
      </w:r>
      <w:r>
        <w:rPr>
          <w:rFonts w:ascii="맑은 고딕" w:eastAsia="맑은 고딕" w:hAnsi="맑은 고딕" w:cs="Times New Roman"/>
          <w:sz w:val="24"/>
          <w:szCs w:val="24"/>
        </w:rPr>
        <w:t>’</w:t>
      </w:r>
      <w:r>
        <w:rPr>
          <w:rFonts w:ascii="맑은 고딕" w:eastAsia="맑은 고딕" w:hAnsi="맑은 고딕" w:cs="Times New Roman" w:hint="eastAsia"/>
          <w:sz w:val="24"/>
          <w:szCs w:val="24"/>
        </w:rPr>
        <w:t>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기획</w:t>
      </w:r>
      <w:r>
        <w:rPr>
          <w:rFonts w:ascii="맑은 고딕" w:eastAsia="맑은 고딕" w:hAnsi="맑은 고딕" w:cs="Times New Roman" w:hint="eastAsia"/>
          <w:sz w:val="24"/>
          <w:szCs w:val="24"/>
        </w:rPr>
        <w:t>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취재</w:t>
      </w:r>
      <w:r>
        <w:rPr>
          <w:rFonts w:ascii="맑은 고딕" w:eastAsia="맑은 고딕" w:hAnsi="맑은 고딕" w:cs="Times New Roman" w:hint="eastAsia"/>
          <w:sz w:val="24"/>
          <w:szCs w:val="24"/>
        </w:rPr>
        <w:t>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제작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및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인쇄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등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매거진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제작에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필요한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제반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업무와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관계된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사업</w:t>
      </w: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831C40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사업현황</w:t>
      </w:r>
    </w:p>
    <w:p w:rsidR="00955392" w:rsidRDefault="00831C40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각종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관련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대회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및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행사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취재</w:t>
      </w:r>
      <w:r>
        <w:rPr>
          <w:rFonts w:ascii="맑은 고딕" w:eastAsia="맑은 고딕" w:hAnsi="맑은 고딕" w:cs="Times New Roman" w:hint="eastAsia"/>
          <w:sz w:val="24"/>
          <w:szCs w:val="24"/>
        </w:rPr>
        <w:t>(</w:t>
      </w:r>
      <w:r>
        <w:rPr>
          <w:rFonts w:ascii="맑은 고딕" w:eastAsia="맑은 고딕" w:hAnsi="맑은 고딕" w:cs="Times New Roman" w:hint="eastAsia"/>
          <w:sz w:val="24"/>
          <w:szCs w:val="24"/>
        </w:rPr>
        <w:t>엘리트</w:t>
      </w:r>
      <w:r>
        <w:rPr>
          <w:rFonts w:ascii="맑은 고딕" w:eastAsia="맑은 고딕" w:hAnsi="맑은 고딕" w:cs="Times New Roman" w:hint="eastAsia"/>
          <w:sz w:val="24"/>
          <w:szCs w:val="24"/>
        </w:rPr>
        <w:t>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생활체육</w:t>
      </w:r>
      <w:r>
        <w:rPr>
          <w:rFonts w:ascii="맑은 고딕" w:eastAsia="맑은 고딕" w:hAnsi="맑은 고딕" w:cs="Times New Roman" w:hint="eastAsia"/>
          <w:sz w:val="24"/>
          <w:szCs w:val="24"/>
        </w:rPr>
        <w:t>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학교스포츠클럽</w:t>
      </w:r>
      <w:r>
        <w:rPr>
          <w:rFonts w:ascii="맑은 고딕" w:eastAsia="맑은 고딕" w:hAnsi="맑은 고딕" w:cs="Times New Roman" w:hint="eastAsia"/>
          <w:sz w:val="24"/>
          <w:szCs w:val="24"/>
        </w:rPr>
        <w:t>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지자체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관련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사업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등</w:t>
      </w:r>
      <w:r>
        <w:rPr>
          <w:rFonts w:ascii="맑은 고딕" w:eastAsia="맑은 고딕" w:hAnsi="맑은 고딕" w:cs="Times New Roman" w:hint="eastAsia"/>
          <w:sz w:val="24"/>
          <w:szCs w:val="24"/>
        </w:rPr>
        <w:t>)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통한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협회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매거진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발행</w:t>
      </w: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831C40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3.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운영제안에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대한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주요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채점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1376"/>
        <w:gridCol w:w="3800"/>
      </w:tblGrid>
      <w:tr w:rsidR="00955392">
        <w:trPr>
          <w:trHeight w:val="411"/>
        </w:trPr>
        <w:tc>
          <w:tcPr>
            <w:tcW w:w="4035" w:type="dxa"/>
            <w:shd w:val="clear" w:color="auto" w:fill="D9D9D9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분</w:t>
            </w:r>
          </w:p>
        </w:tc>
        <w:tc>
          <w:tcPr>
            <w:tcW w:w="1425" w:type="dxa"/>
            <w:shd w:val="clear" w:color="auto" w:fill="D9D9D9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4275" w:type="dxa"/>
            <w:shd w:val="clear" w:color="auto" w:fill="D9D9D9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고</w:t>
            </w:r>
          </w:p>
        </w:tc>
      </w:tr>
      <w:tr w:rsidR="00955392">
        <w:trPr>
          <w:trHeight w:val="429"/>
        </w:trPr>
        <w:tc>
          <w:tcPr>
            <w:tcW w:w="403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연간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취재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기획</w:t>
            </w:r>
          </w:p>
        </w:tc>
        <w:tc>
          <w:tcPr>
            <w:tcW w:w="142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</w:p>
        </w:tc>
        <w:tc>
          <w:tcPr>
            <w:tcW w:w="427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매거진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기획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방향의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구체성</w:t>
            </w:r>
          </w:p>
        </w:tc>
      </w:tr>
      <w:tr w:rsidR="00955392">
        <w:trPr>
          <w:trHeight w:val="429"/>
        </w:trPr>
        <w:tc>
          <w:tcPr>
            <w:tcW w:w="403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콘텐츠별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아이디어</w:t>
            </w:r>
          </w:p>
        </w:tc>
        <w:tc>
          <w:tcPr>
            <w:tcW w:w="142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</w:p>
        </w:tc>
        <w:tc>
          <w:tcPr>
            <w:tcW w:w="427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아이디어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내용</w:t>
            </w:r>
          </w:p>
        </w:tc>
      </w:tr>
      <w:tr w:rsidR="0095539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,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인력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운영의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인력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평가</w:t>
            </w:r>
          </w:p>
        </w:tc>
      </w:tr>
      <w:tr w:rsidR="0095539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견적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실적</w:t>
            </w:r>
          </w:p>
        </w:tc>
      </w:tr>
      <w:tr w:rsidR="00955392">
        <w:trPr>
          <w:trHeight w:val="429"/>
        </w:trPr>
        <w:tc>
          <w:tcPr>
            <w:tcW w:w="4035" w:type="dxa"/>
            <w:shd w:val="clear" w:color="auto" w:fill="92D050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계</w:t>
            </w:r>
          </w:p>
        </w:tc>
        <w:tc>
          <w:tcPr>
            <w:tcW w:w="1425" w:type="dxa"/>
            <w:shd w:val="clear" w:color="auto" w:fill="92D050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955392" w:rsidRDefault="0095539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831C40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4.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대행사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선정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955392">
        <w:tc>
          <w:tcPr>
            <w:tcW w:w="2744" w:type="dxa"/>
            <w:shd w:val="clear" w:color="auto" w:fill="E0E0E0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정</w:t>
            </w:r>
          </w:p>
        </w:tc>
        <w:tc>
          <w:tcPr>
            <w:tcW w:w="2745" w:type="dxa"/>
            <w:shd w:val="clear" w:color="auto" w:fill="E0E0E0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용</w:t>
            </w:r>
          </w:p>
        </w:tc>
        <w:tc>
          <w:tcPr>
            <w:tcW w:w="2745" w:type="dxa"/>
            <w:shd w:val="clear" w:color="auto" w:fill="E0E0E0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고</w:t>
            </w:r>
          </w:p>
        </w:tc>
      </w:tr>
      <w:tr w:rsidR="00955392">
        <w:tc>
          <w:tcPr>
            <w:tcW w:w="2744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2021.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27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18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제출</w:t>
            </w:r>
          </w:p>
        </w:tc>
        <w:tc>
          <w:tcPr>
            <w:tcW w:w="274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접수</w:t>
            </w:r>
          </w:p>
        </w:tc>
      </w:tr>
      <w:tr w:rsidR="00955392">
        <w:tc>
          <w:tcPr>
            <w:tcW w:w="2744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12.29(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수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) 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PT</w:t>
            </w:r>
          </w:p>
        </w:tc>
        <w:tc>
          <w:tcPr>
            <w:tcW w:w="274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시간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장소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개별통보</w:t>
            </w:r>
          </w:p>
        </w:tc>
      </w:tr>
      <w:tr w:rsidR="00955392">
        <w:tc>
          <w:tcPr>
            <w:tcW w:w="2744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12.30(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목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업체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선정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955392" w:rsidRDefault="0095539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955392">
        <w:tc>
          <w:tcPr>
            <w:tcW w:w="2744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2022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1.3</w:t>
            </w:r>
            <w:bookmarkStart w:id="0" w:name="_GoBack"/>
            <w:bookmarkEnd w:id="0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발효</w:t>
            </w:r>
          </w:p>
        </w:tc>
        <w:tc>
          <w:tcPr>
            <w:tcW w:w="2745" w:type="dxa"/>
          </w:tcPr>
          <w:p w:rsidR="00955392" w:rsidRDefault="00831C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202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.12.31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계약종료</w:t>
            </w:r>
          </w:p>
        </w:tc>
      </w:tr>
    </w:tbl>
    <w:p w:rsidR="00955392" w:rsidRDefault="00831C40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※ PT </w:t>
      </w:r>
      <w:r>
        <w:rPr>
          <w:rFonts w:ascii="맑은 고딕" w:eastAsia="맑은 고딕" w:hAnsi="맑은 고딕" w:cs="Times New Roman"/>
          <w:sz w:val="24"/>
          <w:szCs w:val="24"/>
        </w:rPr>
        <w:t>및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발표일정은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변동될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수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있습니다</w:t>
      </w:r>
      <w:r>
        <w:rPr>
          <w:rFonts w:ascii="맑은 고딕" w:eastAsia="맑은 고딕" w:hAnsi="맑은 고딕" w:cs="Times New Roman"/>
          <w:sz w:val="24"/>
          <w:szCs w:val="24"/>
        </w:rPr>
        <w:t>.</w:t>
      </w: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831C40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5.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업무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내용</w:t>
      </w:r>
    </w:p>
    <w:p w:rsidR="00955392" w:rsidRDefault="00831C40">
      <w:pPr>
        <w:spacing w:after="0" w:line="240" w:lineRule="auto"/>
        <w:rPr>
          <w:rFonts w:ascii="맑은 고딕" w:eastAsia="맑은 고딕" w:hAnsi="맑은 고딕" w:cs="Times New Roman"/>
          <w:b/>
          <w:sz w:val="22"/>
        </w:rPr>
      </w:pPr>
      <w:r>
        <w:rPr>
          <w:rFonts w:ascii="맑은 고딕" w:eastAsia="맑은 고딕" w:hAnsi="맑은 고딕" w:cs="Times New Roman" w:hint="eastAsia"/>
          <w:b/>
          <w:sz w:val="22"/>
        </w:rPr>
        <w:lastRenderedPageBreak/>
        <w:t xml:space="preserve"> </w:t>
      </w:r>
      <w:r>
        <w:rPr>
          <w:rFonts w:ascii="맑은 고딕" w:eastAsia="맑은 고딕" w:hAnsi="맑은 고딕" w:cs="Times New Roman" w:hint="eastAsia"/>
          <w:b/>
          <w:sz w:val="22"/>
        </w:rPr>
        <w:t>홀수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2"/>
        </w:rPr>
        <w:t>달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2"/>
        </w:rPr>
        <w:t>기준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2"/>
        </w:rPr>
        <w:t>연간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 </w:t>
      </w:r>
      <w:r>
        <w:rPr>
          <w:rFonts w:ascii="맑은 고딕" w:eastAsia="맑은 고딕" w:hAnsi="맑은 고딕" w:cs="Times New Roman"/>
          <w:b/>
          <w:sz w:val="22"/>
        </w:rPr>
        <w:t>6</w:t>
      </w:r>
      <w:r>
        <w:rPr>
          <w:rFonts w:ascii="맑은 고딕" w:eastAsia="맑은 고딕" w:hAnsi="맑은 고딕" w:cs="Times New Roman" w:hint="eastAsia"/>
          <w:b/>
          <w:sz w:val="22"/>
        </w:rPr>
        <w:t>회</w:t>
      </w:r>
      <w:r>
        <w:rPr>
          <w:rFonts w:ascii="맑은 고딕" w:eastAsia="맑은 고딕" w:hAnsi="맑은 고딕" w:cs="Times New Roman" w:hint="eastAsia"/>
          <w:b/>
          <w:sz w:val="22"/>
        </w:rPr>
        <w:t>(</w:t>
      </w:r>
      <w:r>
        <w:rPr>
          <w:rFonts w:ascii="맑은 고딕" w:eastAsia="맑은 고딕" w:hAnsi="맑은 고딕" w:cs="Times New Roman" w:hint="eastAsia"/>
          <w:b/>
          <w:sz w:val="22"/>
        </w:rPr>
        <w:t>격월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) </w:t>
      </w:r>
      <w:r>
        <w:rPr>
          <w:rFonts w:ascii="맑은 고딕" w:eastAsia="맑은 고딕" w:hAnsi="맑은 고딕" w:cs="Times New Roman" w:hint="eastAsia"/>
          <w:b/>
          <w:sz w:val="22"/>
        </w:rPr>
        <w:t>핸드볼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2"/>
        </w:rPr>
        <w:t>매거진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2"/>
        </w:rPr>
        <w:t>회당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 10</w:t>
      </w:r>
      <w:r>
        <w:rPr>
          <w:rFonts w:ascii="맑은 고딕" w:eastAsia="맑은 고딕" w:hAnsi="맑은 고딕" w:cs="Times New Roman"/>
          <w:b/>
          <w:sz w:val="22"/>
        </w:rPr>
        <w:t>00</w:t>
      </w:r>
      <w:r>
        <w:rPr>
          <w:rFonts w:ascii="맑은 고딕" w:eastAsia="맑은 고딕" w:hAnsi="맑은 고딕" w:cs="Times New Roman" w:hint="eastAsia"/>
          <w:b/>
          <w:sz w:val="22"/>
        </w:rPr>
        <w:t>부</w:t>
      </w:r>
      <w:r>
        <w:rPr>
          <w:rFonts w:ascii="맑은 고딕" w:eastAsia="맑은 고딕" w:hAnsi="맑은 고딕" w:cs="Times New Roman" w:hint="eastAsia"/>
          <w:b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2"/>
        </w:rPr>
        <w:t>발행</w:t>
      </w:r>
    </w:p>
    <w:p w:rsidR="00955392" w:rsidRDefault="00831C40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1) </w:t>
      </w:r>
      <w:r>
        <w:rPr>
          <w:rFonts w:ascii="맑은 고딕" w:eastAsia="맑은 고딕" w:hAnsi="맑은 고딕" w:cs="Times New Roman" w:hint="eastAsia"/>
          <w:sz w:val="22"/>
          <w:szCs w:val="26"/>
        </w:rPr>
        <w:t>목차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선별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협회와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최종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협의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후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진행</w:t>
      </w:r>
    </w:p>
    <w:p w:rsidR="00955392" w:rsidRDefault="00831C40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2) </w:t>
      </w:r>
      <w:r>
        <w:rPr>
          <w:rFonts w:ascii="맑은 고딕" w:eastAsia="맑은 고딕" w:hAnsi="맑은 고딕" w:cs="Times New Roman" w:hint="eastAsia"/>
          <w:sz w:val="22"/>
          <w:szCs w:val="26"/>
        </w:rPr>
        <w:t>기사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취재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및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기사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작성</w:t>
      </w:r>
      <w:r>
        <w:rPr>
          <w:rFonts w:ascii="맑은 고딕" w:eastAsia="맑은 고딕" w:hAnsi="맑은 고딕" w:cs="Times New Roman" w:hint="eastAsia"/>
          <w:sz w:val="22"/>
          <w:szCs w:val="26"/>
        </w:rPr>
        <w:t>,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주요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기사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외부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필진</w:t>
      </w:r>
      <w:r>
        <w:rPr>
          <w:rFonts w:ascii="맑은 고딕" w:eastAsia="맑은 고딕" w:hAnsi="맑은 고딕" w:cs="Times New Roman" w:hint="eastAsia"/>
          <w:sz w:val="22"/>
          <w:szCs w:val="26"/>
        </w:rPr>
        <w:t>(</w:t>
      </w:r>
      <w:r>
        <w:rPr>
          <w:rFonts w:ascii="맑은 고딕" w:eastAsia="맑은 고딕" w:hAnsi="맑은 고딕" w:cs="Times New Roman" w:hint="eastAsia"/>
          <w:sz w:val="22"/>
          <w:szCs w:val="26"/>
        </w:rPr>
        <w:t>기자</w:t>
      </w:r>
      <w:r>
        <w:rPr>
          <w:rFonts w:ascii="맑은 고딕" w:eastAsia="맑은 고딕" w:hAnsi="맑은 고딕" w:cs="Times New Roman" w:hint="eastAsia"/>
          <w:sz w:val="22"/>
          <w:szCs w:val="26"/>
        </w:rPr>
        <w:t>/</w:t>
      </w:r>
      <w:r>
        <w:rPr>
          <w:rFonts w:ascii="맑은 고딕" w:eastAsia="맑은 고딕" w:hAnsi="맑은 고딕" w:cs="Times New Roman" w:hint="eastAsia"/>
          <w:sz w:val="22"/>
          <w:szCs w:val="26"/>
        </w:rPr>
        <w:t>전문가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등</w:t>
      </w:r>
      <w:r>
        <w:rPr>
          <w:rFonts w:ascii="맑은 고딕" w:eastAsia="맑은 고딕" w:hAnsi="맑은 고딕" w:cs="Times New Roman" w:hint="eastAsia"/>
          <w:sz w:val="22"/>
          <w:szCs w:val="26"/>
        </w:rPr>
        <w:t>)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활용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가능</w:t>
      </w:r>
    </w:p>
    <w:p w:rsidR="00955392" w:rsidRDefault="00831C40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3) </w:t>
      </w:r>
      <w:r>
        <w:rPr>
          <w:rFonts w:ascii="맑은 고딕" w:eastAsia="맑은 고딕" w:hAnsi="맑은 고딕" w:cs="Times New Roman" w:hint="eastAsia"/>
          <w:sz w:val="22"/>
          <w:szCs w:val="26"/>
        </w:rPr>
        <w:t>디자인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잡지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편집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디자인</w:t>
      </w:r>
    </w:p>
    <w:p w:rsidR="00955392" w:rsidRDefault="00831C40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4) </w:t>
      </w:r>
      <w:r>
        <w:rPr>
          <w:rFonts w:ascii="맑은 고딕" w:eastAsia="맑은 고딕" w:hAnsi="맑은 고딕" w:cs="Times New Roman" w:hint="eastAsia"/>
          <w:sz w:val="22"/>
          <w:szCs w:val="26"/>
        </w:rPr>
        <w:t>메인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표지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촬영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/>
          <w:sz w:val="22"/>
          <w:szCs w:val="26"/>
        </w:rPr>
        <w:t>–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주요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이슈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선수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또는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인물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선정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스튜디오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촬영</w:t>
      </w:r>
    </w:p>
    <w:p w:rsidR="00955392" w:rsidRDefault="00831C40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5) </w:t>
      </w:r>
      <w:r>
        <w:rPr>
          <w:rFonts w:ascii="맑은 고딕" w:eastAsia="맑은 고딕" w:hAnsi="맑은 고딕" w:cs="Times New Roman" w:hint="eastAsia"/>
          <w:sz w:val="22"/>
          <w:szCs w:val="26"/>
        </w:rPr>
        <w:t>사진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인쇄용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사진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촬영</w:t>
      </w:r>
    </w:p>
    <w:p w:rsidR="00955392" w:rsidRDefault="00831C40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6) </w:t>
      </w:r>
      <w:r>
        <w:rPr>
          <w:rFonts w:ascii="맑은 고딕" w:eastAsia="맑은 고딕" w:hAnsi="맑은 고딕" w:cs="Times New Roman" w:hint="eastAsia"/>
          <w:sz w:val="22"/>
          <w:szCs w:val="26"/>
        </w:rPr>
        <w:t>배송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인쇄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및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배송</w:t>
      </w:r>
      <w:r>
        <w:rPr>
          <w:rFonts w:ascii="맑은 고딕" w:eastAsia="맑은 고딕" w:hAnsi="맑은 고딕" w:cs="Times New Roman" w:hint="eastAsia"/>
          <w:sz w:val="22"/>
          <w:szCs w:val="26"/>
        </w:rPr>
        <w:t>,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구독자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리스트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관리까지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일체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업무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진행</w:t>
      </w:r>
    </w:p>
    <w:p w:rsidR="00955392" w:rsidRDefault="00831C40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  <w:r>
        <w:rPr>
          <w:rFonts w:ascii="맑은 고딕" w:eastAsia="맑은 고딕" w:hAnsi="맑은 고딕" w:cs="Times New Roman" w:hint="eastAsia"/>
          <w:b/>
          <w:szCs w:val="26"/>
        </w:rPr>
        <w:t>※</w:t>
      </w:r>
      <w:r>
        <w:rPr>
          <w:rFonts w:ascii="맑은 고딕" w:eastAsia="맑은 고딕" w:hAnsi="맑은 고딕" w:cs="Times New Roman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매거진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콘텐츠는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협회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/>
          <w:b/>
          <w:szCs w:val="26"/>
        </w:rPr>
        <w:t xml:space="preserve">SNS </w:t>
      </w:r>
      <w:r>
        <w:rPr>
          <w:rFonts w:ascii="맑은 고딕" w:eastAsia="맑은 고딕" w:hAnsi="맑은 고딕" w:cs="Times New Roman" w:hint="eastAsia"/>
          <w:b/>
          <w:szCs w:val="26"/>
        </w:rPr>
        <w:t>콘텐츠로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활용할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수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있게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온라인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콘텐츠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운영업체에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의무적으로</w:t>
      </w:r>
      <w:r>
        <w:rPr>
          <w:rFonts w:ascii="맑은 고딕" w:eastAsia="맑은 고딕" w:hAnsi="맑은 고딕" w:cs="Times New Roman" w:hint="eastAsia"/>
          <w:b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6"/>
        </w:rPr>
        <w:t>제공해야함</w:t>
      </w:r>
    </w:p>
    <w:p w:rsidR="00955392" w:rsidRDefault="00955392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55392" w:rsidRDefault="00955392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</w:p>
    <w:p w:rsidR="00955392" w:rsidRDefault="00831C40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>[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끝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955392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392"/>
    <w:rsid w:val="00831C40"/>
    <w:rsid w:val="0095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8F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5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2018-12-18T06:20:00Z</cp:lastPrinted>
  <dcterms:created xsi:type="dcterms:W3CDTF">2021-11-28T11:15:00Z</dcterms:created>
  <dcterms:modified xsi:type="dcterms:W3CDTF">2021-12-13T07:12:00Z</dcterms:modified>
  <cp:version>1100.0100.01</cp:version>
</cp:coreProperties>
</file>